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62" w:rsidRDefault="00F22062" w:rsidP="00F22062">
      <w:pPr>
        <w:widowControl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附件一：</w:t>
      </w:r>
    </w:p>
    <w:p w:rsidR="00F22062" w:rsidRPr="00BE73B4" w:rsidRDefault="00F22062" w:rsidP="00F22062">
      <w:pPr>
        <w:pStyle w:val="Default"/>
        <w:spacing w:line="360" w:lineRule="auto"/>
        <w:jc w:val="center"/>
        <w:rPr>
          <w:rFonts w:asciiTheme="minorEastAsia" w:eastAsiaTheme="minorEastAsia" w:hAnsiTheme="minorEastAsia" w:cstheme="minorBidi"/>
          <w:b/>
          <w:color w:val="auto"/>
          <w:kern w:val="2"/>
          <w:sz w:val="32"/>
          <w:szCs w:val="32"/>
        </w:rPr>
      </w:pPr>
      <w:r w:rsidRPr="00B571F0">
        <w:rPr>
          <w:rFonts w:ascii="宋体" w:eastAsia="宋体" w:hAnsi="宋体" w:cs="Times New Roman" w:hint="eastAsia"/>
          <w:b/>
          <w:color w:val="auto"/>
          <w:kern w:val="2"/>
          <w:sz w:val="32"/>
          <w:szCs w:val="32"/>
        </w:rPr>
        <w:t>深化会计专业学位研究生教育综合改革试点</w:t>
      </w:r>
      <w:r w:rsidRPr="00BE73B4">
        <w:rPr>
          <w:rFonts w:asciiTheme="minorEastAsia" w:eastAsiaTheme="minorEastAsia" w:hAnsiTheme="minorEastAsia" w:cstheme="minorBidi" w:hint="eastAsia"/>
          <w:b/>
          <w:color w:val="auto"/>
          <w:kern w:val="2"/>
          <w:sz w:val="32"/>
          <w:szCs w:val="32"/>
        </w:rPr>
        <w:t>申请表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425"/>
        <w:gridCol w:w="851"/>
        <w:gridCol w:w="425"/>
        <w:gridCol w:w="1110"/>
        <w:gridCol w:w="7"/>
        <w:gridCol w:w="728"/>
        <w:gridCol w:w="1273"/>
        <w:gridCol w:w="709"/>
        <w:gridCol w:w="1468"/>
      </w:tblGrid>
      <w:tr w:rsidR="00F22062" w:rsidTr="0001724D">
        <w:tc>
          <w:tcPr>
            <w:tcW w:w="4344" w:type="dxa"/>
            <w:gridSpan w:val="6"/>
          </w:tcPr>
          <w:p w:rsidR="00F22062" w:rsidRPr="00C7580B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b/>
                <w:color w:val="auto"/>
                <w:kern w:val="2"/>
              </w:rPr>
            </w:pPr>
            <w:r w:rsidRPr="00C7580B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申请单位名称</w:t>
            </w:r>
          </w:p>
        </w:tc>
        <w:tc>
          <w:tcPr>
            <w:tcW w:w="4178" w:type="dxa"/>
            <w:gridSpan w:val="4"/>
          </w:tcPr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22062" w:rsidTr="0001724D">
        <w:tc>
          <w:tcPr>
            <w:tcW w:w="4344" w:type="dxa"/>
            <w:gridSpan w:val="6"/>
          </w:tcPr>
          <w:p w:rsidR="00F22062" w:rsidRPr="00C7580B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b/>
                <w:color w:val="auto"/>
                <w:kern w:val="2"/>
                <w:sz w:val="21"/>
                <w:szCs w:val="22"/>
              </w:rPr>
            </w:pPr>
            <w:r w:rsidRPr="00C7580B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MPAcc深化综合改革选题</w:t>
            </w:r>
          </w:p>
        </w:tc>
        <w:tc>
          <w:tcPr>
            <w:tcW w:w="4178" w:type="dxa"/>
            <w:gridSpan w:val="4"/>
          </w:tcPr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22062" w:rsidTr="0001724D">
        <w:trPr>
          <w:trHeight w:val="962"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2062" w:rsidRPr="00C7580B" w:rsidRDefault="00F22062" w:rsidP="0001724D">
            <w:pPr>
              <w:pStyle w:val="Default"/>
              <w:spacing w:line="360" w:lineRule="auto"/>
              <w:jc w:val="center"/>
              <w:rPr>
                <w:rFonts w:asciiTheme="minorHAnsi" w:eastAsiaTheme="minorEastAsia" w:cstheme="minorBidi"/>
                <w:b/>
                <w:color w:val="auto"/>
                <w:kern w:val="2"/>
                <w:sz w:val="21"/>
                <w:szCs w:val="22"/>
              </w:rPr>
            </w:pPr>
            <w:r w:rsidRPr="00B44FA6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项目负责人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22062" w:rsidRPr="00C7580B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b/>
                <w:color w:val="auto"/>
                <w:kern w:val="2"/>
                <w:sz w:val="21"/>
                <w:szCs w:val="22"/>
              </w:rPr>
            </w:pPr>
            <w:r w:rsidRPr="00B44FA6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姓名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22062" w:rsidRPr="00B44FA6" w:rsidRDefault="00F22062" w:rsidP="0001724D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b/>
                <w:color w:val="auto"/>
                <w:kern w:val="2"/>
              </w:rPr>
            </w:pPr>
            <w:r w:rsidRPr="00B44FA6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手机</w:t>
            </w:r>
          </w:p>
        </w:tc>
        <w:tc>
          <w:tcPr>
            <w:tcW w:w="11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62" w:rsidRPr="00B44FA6" w:rsidRDefault="00F22062" w:rsidP="0001724D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b/>
                <w:color w:val="auto"/>
                <w:kern w:val="2"/>
              </w:rPr>
            </w:pPr>
            <w:r w:rsidRPr="00B44FA6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办公电话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62" w:rsidRPr="00B44FA6" w:rsidRDefault="00F22062" w:rsidP="0001724D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b/>
                <w:color w:val="auto"/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62" w:rsidRPr="00B44FA6" w:rsidRDefault="00F22062" w:rsidP="0001724D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b/>
                <w:color w:val="auto"/>
                <w:kern w:val="2"/>
              </w:rPr>
            </w:pPr>
            <w:r w:rsidRPr="00B44FA6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电子邮箱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</w:tcBorders>
          </w:tcPr>
          <w:p w:rsidR="00F22062" w:rsidRPr="00B44FA6" w:rsidRDefault="00F22062" w:rsidP="0001724D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b/>
                <w:color w:val="auto"/>
                <w:kern w:val="2"/>
              </w:rPr>
            </w:pPr>
          </w:p>
        </w:tc>
      </w:tr>
      <w:tr w:rsidR="00F22062" w:rsidTr="0001724D">
        <w:trPr>
          <w:trHeight w:val="36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62" w:rsidRPr="00BE2A55" w:rsidRDefault="00F22062" w:rsidP="0001724D">
            <w:pPr>
              <w:pStyle w:val="Default"/>
              <w:spacing w:line="360" w:lineRule="auto"/>
              <w:jc w:val="center"/>
              <w:rPr>
                <w:rFonts w:asciiTheme="minorHAnsi" w:eastAsiaTheme="minorEastAsia" w:cstheme="minorBidi"/>
                <w:b/>
                <w:color w:val="auto"/>
                <w:kern w:val="2"/>
                <w:sz w:val="21"/>
                <w:szCs w:val="22"/>
              </w:rPr>
            </w:pPr>
            <w:r w:rsidRPr="00B44FA6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深化综合改革联系人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62" w:rsidRPr="00B44FA6" w:rsidRDefault="00F22062" w:rsidP="0001724D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b/>
                <w:color w:val="auto"/>
                <w:kern w:val="2"/>
              </w:rPr>
            </w:pPr>
            <w:r w:rsidRPr="00B44FA6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62" w:rsidRPr="00C7580B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62" w:rsidRPr="00BE2A55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b/>
                <w:color w:val="auto"/>
                <w:kern w:val="2"/>
                <w:sz w:val="21"/>
                <w:szCs w:val="22"/>
              </w:rPr>
            </w:pPr>
            <w:r w:rsidRPr="00B44FA6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手机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62" w:rsidRPr="00C7580B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62" w:rsidRPr="00B44FA6" w:rsidRDefault="00F22062" w:rsidP="0001724D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b/>
                <w:color w:val="auto"/>
                <w:kern w:val="2"/>
              </w:rPr>
            </w:pPr>
            <w:r w:rsidRPr="00B44FA6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办公电话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62" w:rsidRPr="00B44FA6" w:rsidRDefault="00F22062" w:rsidP="0001724D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b/>
                <w:color w:val="auto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62" w:rsidRPr="00B44FA6" w:rsidRDefault="00F22062" w:rsidP="0001724D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b/>
                <w:color w:val="auto"/>
                <w:kern w:val="2"/>
              </w:rPr>
            </w:pPr>
            <w:r w:rsidRPr="00B44FA6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</w:rPr>
              <w:t>电子邮箱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062" w:rsidRPr="00B44FA6" w:rsidRDefault="00F22062" w:rsidP="0001724D">
            <w:pPr>
              <w:pStyle w:val="Default"/>
              <w:spacing w:line="360" w:lineRule="auto"/>
              <w:rPr>
                <w:rFonts w:asciiTheme="minorEastAsia" w:eastAsiaTheme="minorEastAsia" w:hAnsiTheme="minorEastAsia" w:cstheme="minorBidi"/>
                <w:b/>
                <w:color w:val="auto"/>
                <w:kern w:val="2"/>
              </w:rPr>
            </w:pPr>
          </w:p>
        </w:tc>
      </w:tr>
      <w:tr w:rsidR="00F22062" w:rsidTr="0001724D">
        <w:trPr>
          <w:trHeight w:val="8135"/>
        </w:trPr>
        <w:tc>
          <w:tcPr>
            <w:tcW w:w="8522" w:type="dxa"/>
            <w:gridSpan w:val="10"/>
            <w:tcBorders>
              <w:top w:val="single" w:sz="4" w:space="0" w:color="auto"/>
            </w:tcBorders>
          </w:tcPr>
          <w:p w:rsidR="00F22062" w:rsidRPr="00462750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7F7F7F" w:themeColor="text1" w:themeTint="80"/>
                <w:kern w:val="2"/>
                <w:sz w:val="21"/>
                <w:szCs w:val="22"/>
              </w:rPr>
            </w:pPr>
            <w:r w:rsidRPr="00462750">
              <w:rPr>
                <w:rFonts w:asciiTheme="minorHAnsi" w:eastAsiaTheme="minorEastAsia" w:cstheme="minorBidi" w:hint="eastAsia"/>
                <w:color w:val="7F7F7F" w:themeColor="text1" w:themeTint="80"/>
                <w:kern w:val="2"/>
                <w:sz w:val="21"/>
                <w:szCs w:val="22"/>
              </w:rPr>
              <w:t>（对</w:t>
            </w:r>
            <w:r w:rsidRPr="00462750">
              <w:rPr>
                <w:rFonts w:asciiTheme="minorHAnsi" w:eastAsiaTheme="minorEastAsia" w:cstheme="minorBidi" w:hint="eastAsia"/>
                <w:color w:val="7F7F7F" w:themeColor="text1" w:themeTint="80"/>
                <w:kern w:val="2"/>
                <w:sz w:val="21"/>
                <w:szCs w:val="22"/>
              </w:rPr>
              <w:t>MPAcc</w:t>
            </w:r>
            <w:r w:rsidRPr="00462750">
              <w:rPr>
                <w:rFonts w:asciiTheme="minorHAnsi" w:eastAsiaTheme="minorEastAsia" w:cstheme="minorBidi" w:hint="eastAsia"/>
                <w:color w:val="7F7F7F" w:themeColor="text1" w:themeTint="80"/>
                <w:kern w:val="2"/>
                <w:sz w:val="21"/>
                <w:szCs w:val="22"/>
              </w:rPr>
              <w:t>深化综合改革选题</w:t>
            </w:r>
            <w:r>
              <w:rPr>
                <w:rFonts w:asciiTheme="minorHAnsi" w:eastAsiaTheme="minorEastAsia" w:cstheme="minorBidi" w:hint="eastAsia"/>
                <w:color w:val="7F7F7F" w:themeColor="text1" w:themeTint="80"/>
                <w:kern w:val="2"/>
                <w:sz w:val="21"/>
                <w:szCs w:val="22"/>
              </w:rPr>
              <w:t>、已进行的相关探索以及具备的改革基础条件，</w:t>
            </w:r>
            <w:r w:rsidRPr="00462750">
              <w:rPr>
                <w:rFonts w:asciiTheme="minorHAnsi" w:eastAsiaTheme="minorEastAsia" w:cstheme="minorBidi" w:hint="eastAsia"/>
                <w:color w:val="7F7F7F" w:themeColor="text1" w:themeTint="80"/>
                <w:kern w:val="2"/>
                <w:sz w:val="21"/>
                <w:szCs w:val="22"/>
              </w:rPr>
              <w:t>进行简要阐述</w:t>
            </w:r>
            <w:r>
              <w:rPr>
                <w:rFonts w:asciiTheme="minorHAnsi" w:eastAsiaTheme="minorEastAsia" w:cstheme="minorBidi" w:hint="eastAsia"/>
                <w:color w:val="7F7F7F" w:themeColor="text1" w:themeTint="80"/>
                <w:kern w:val="2"/>
                <w:sz w:val="21"/>
                <w:szCs w:val="22"/>
              </w:rPr>
              <w:t>，字数不超过</w:t>
            </w:r>
            <w:r>
              <w:rPr>
                <w:rFonts w:asciiTheme="minorHAnsi" w:eastAsiaTheme="minorEastAsia" w:cstheme="minorBidi" w:hint="eastAsia"/>
                <w:color w:val="7F7F7F" w:themeColor="text1" w:themeTint="80"/>
                <w:kern w:val="2"/>
                <w:sz w:val="21"/>
                <w:szCs w:val="22"/>
              </w:rPr>
              <w:t>1000</w:t>
            </w:r>
            <w:r>
              <w:rPr>
                <w:rFonts w:asciiTheme="minorHAnsi" w:eastAsiaTheme="minorEastAsia" w:cstheme="minorBidi" w:hint="eastAsia"/>
                <w:color w:val="7F7F7F" w:themeColor="text1" w:themeTint="80"/>
                <w:kern w:val="2"/>
                <w:sz w:val="21"/>
                <w:szCs w:val="22"/>
              </w:rPr>
              <w:t>字。</w:t>
            </w:r>
            <w:r w:rsidRPr="00462750">
              <w:rPr>
                <w:rFonts w:asciiTheme="minorHAnsi" w:eastAsiaTheme="minorEastAsia" w:cstheme="minorBidi" w:hint="eastAsia"/>
                <w:color w:val="7F7F7F" w:themeColor="text1" w:themeTint="80"/>
                <w:kern w:val="2"/>
                <w:sz w:val="21"/>
                <w:szCs w:val="22"/>
              </w:rPr>
              <w:t>）</w:t>
            </w:r>
          </w:p>
          <w:p w:rsidR="00F22062" w:rsidRPr="00462750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7F7F7F" w:themeColor="text1" w:themeTint="80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  <w:p w:rsidR="00F22062" w:rsidRDefault="00F22062" w:rsidP="0001724D">
            <w:pPr>
              <w:pStyle w:val="Default"/>
              <w:spacing w:line="360" w:lineRule="auto"/>
              <w:rPr>
                <w:rFonts w:asciiTheme="minorHAnsi" w:eastAsiaTheme="minorEastAsia" w:cstheme="minorBidi"/>
                <w:color w:val="7F7F7F" w:themeColor="text1" w:themeTint="80"/>
                <w:kern w:val="2"/>
                <w:sz w:val="21"/>
                <w:szCs w:val="22"/>
              </w:rPr>
            </w:pPr>
          </w:p>
        </w:tc>
      </w:tr>
    </w:tbl>
    <w:p w:rsidR="00F22062" w:rsidRDefault="00F22062" w:rsidP="00F22062">
      <w:pPr>
        <w:pStyle w:val="Default"/>
        <w:spacing w:line="360" w:lineRule="auto"/>
        <w:rPr>
          <w:rFonts w:asciiTheme="minorHAnsi" w:eastAsiaTheme="minorEastAsia" w:cstheme="minorBidi"/>
          <w:color w:val="auto"/>
          <w:kern w:val="2"/>
          <w:sz w:val="21"/>
          <w:szCs w:val="22"/>
        </w:rPr>
      </w:pPr>
    </w:p>
    <w:p w:rsidR="00AF411E" w:rsidRDefault="00AF411E"/>
    <w:sectPr w:rsidR="00AF411E" w:rsidSect="00AF4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墼倀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2062"/>
    <w:rsid w:val="00AF411E"/>
    <w:rsid w:val="00F2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062"/>
    <w:pPr>
      <w:widowControl w:val="0"/>
      <w:autoSpaceDE w:val="0"/>
      <w:autoSpaceDN w:val="0"/>
      <w:adjustRightInd w:val="0"/>
    </w:pPr>
    <w:rPr>
      <w:rFonts w:ascii="微软雅黑墼倀." w:eastAsia="微软雅黑墼倀." w:cs="微软雅黑墼倀.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220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Lenovo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2016-09-14T06:58:00Z</dcterms:created>
  <dcterms:modified xsi:type="dcterms:W3CDTF">2016-09-14T06:59:00Z</dcterms:modified>
</cp:coreProperties>
</file>